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Y="2131"/>
        <w:tblW w:w="0" w:type="auto"/>
        <w:tblBorders>
          <w:top w:val="single" w:sz="4" w:space="0" w:color="B9DBF4"/>
          <w:left w:val="single" w:sz="4" w:space="0" w:color="B9DBF4"/>
          <w:bottom w:val="single" w:sz="4" w:space="0" w:color="B9DBF4"/>
          <w:right w:val="single" w:sz="4" w:space="0" w:color="B9DBF4"/>
          <w:insideH w:val="single" w:sz="4" w:space="0" w:color="B9DBF4"/>
          <w:insideV w:val="single" w:sz="4" w:space="0" w:color="B9DBF4"/>
        </w:tblBorders>
        <w:shd w:val="clear" w:color="auto" w:fill="B9DBF4"/>
        <w:tblLook w:val="04A0" w:firstRow="1" w:lastRow="0" w:firstColumn="1" w:lastColumn="0" w:noHBand="0" w:noVBand="1"/>
      </w:tblPr>
      <w:tblGrid>
        <w:gridCol w:w="9350"/>
      </w:tblGrid>
      <w:tr w:rsidR="007B6D42" w14:paraId="6B0E6B60" w14:textId="77777777" w:rsidTr="00F13E10">
        <w:trPr>
          <w:trHeight w:val="443"/>
        </w:trPr>
        <w:tc>
          <w:tcPr>
            <w:tcW w:w="9350" w:type="dxa"/>
            <w:shd w:val="clear" w:color="auto" w:fill="B9DBF4"/>
          </w:tcPr>
          <w:p w14:paraId="28233E01" w14:textId="5D31DF3B" w:rsidR="007B6D42" w:rsidRPr="007B6D42" w:rsidRDefault="007B6D42" w:rsidP="007B6D42">
            <w:pPr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 w:rsidRPr="007B6D42">
              <w:rPr>
                <w:b/>
                <w:bCs/>
                <w:sz w:val="28"/>
                <w:szCs w:val="28"/>
                <w:lang w:val="el-GR"/>
              </w:rPr>
              <w:t>Έντυπο Επιστροφής</w:t>
            </w:r>
          </w:p>
        </w:tc>
      </w:tr>
    </w:tbl>
    <w:p w14:paraId="3C8F863C" w14:textId="37713E96" w:rsidR="0045579B" w:rsidRDefault="007B6D42">
      <w:r>
        <w:rPr>
          <w:noProof/>
        </w:rPr>
        <w:drawing>
          <wp:anchor distT="0" distB="0" distL="114300" distR="114300" simplePos="0" relativeHeight="251658240" behindDoc="1" locked="0" layoutInCell="1" allowOverlap="1" wp14:anchorId="50925C63" wp14:editId="2BB60966">
            <wp:simplePos x="0" y="0"/>
            <wp:positionH relativeFrom="margin">
              <wp:align>center</wp:align>
            </wp:positionH>
            <wp:positionV relativeFrom="paragraph">
              <wp:posOffset>133350</wp:posOffset>
            </wp:positionV>
            <wp:extent cx="1903730" cy="1101725"/>
            <wp:effectExtent l="0" t="0" r="0" b="0"/>
            <wp:wrapTight wrapText="bothSides">
              <wp:wrapPolygon edited="0">
                <wp:start x="10159" y="1120"/>
                <wp:lineTo x="4971" y="7096"/>
                <wp:lineTo x="4971" y="10458"/>
                <wp:lineTo x="5187" y="13819"/>
                <wp:lineTo x="6052" y="19048"/>
                <wp:lineTo x="15346" y="19048"/>
                <wp:lineTo x="16427" y="13819"/>
                <wp:lineTo x="16643" y="10458"/>
                <wp:lineTo x="16211" y="7843"/>
                <wp:lineTo x="12320" y="1120"/>
                <wp:lineTo x="10159" y="112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73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ADF6E" w14:textId="1ADA37C2" w:rsidR="007B6D42" w:rsidRPr="007B6D42" w:rsidRDefault="007B6D42" w:rsidP="007B6D42"/>
    <w:p w14:paraId="4099DB2D" w14:textId="697A350C" w:rsidR="007B6D42" w:rsidRPr="007B6D42" w:rsidRDefault="007B6D42" w:rsidP="007B6D42"/>
    <w:p w14:paraId="1051F630" w14:textId="335E4756" w:rsidR="007B6D42" w:rsidRPr="007B6D42" w:rsidRDefault="007B6D42" w:rsidP="007B6D42"/>
    <w:p w14:paraId="42E3750D" w14:textId="2B0E4027" w:rsidR="007B6D42" w:rsidRPr="007B6D42" w:rsidRDefault="007B6D42" w:rsidP="007B6D42"/>
    <w:p w14:paraId="5CBFD622" w14:textId="4686B882" w:rsidR="007B6D42" w:rsidRPr="007B6D42" w:rsidRDefault="007B6D42" w:rsidP="007B6D42"/>
    <w:p w14:paraId="066EE635" w14:textId="356B7CC8" w:rsidR="007B6D42" w:rsidRDefault="007B6D42" w:rsidP="007B6D42">
      <w:pPr>
        <w:rPr>
          <w:lang w:val="el-GR"/>
        </w:rPr>
      </w:pPr>
      <w:r>
        <w:rPr>
          <w:lang w:val="el-GR"/>
        </w:rPr>
        <w:t xml:space="preserve">Α) </w:t>
      </w:r>
      <w:r w:rsidRPr="007B6D42">
        <w:rPr>
          <w:lang w:val="el-GR"/>
        </w:rPr>
        <w:t xml:space="preserve">Συμπληρώστε τα στοιχεία και τις λεπτομέρειες που σας ζητούνται </w:t>
      </w:r>
    </w:p>
    <w:p w14:paraId="06519F18" w14:textId="5CC88782" w:rsidR="007B6D42" w:rsidRDefault="007B6D42" w:rsidP="007B6D42">
      <w:pPr>
        <w:rPr>
          <w:lang w:val="el-GR"/>
        </w:rPr>
      </w:pPr>
      <w:r>
        <w:rPr>
          <w:lang w:val="el-GR"/>
        </w:rPr>
        <w:t>Β</w:t>
      </w:r>
      <w:r w:rsidRPr="007B6D42">
        <w:rPr>
          <w:lang w:val="el-GR"/>
        </w:rPr>
        <w:t xml:space="preserve">) Πακετάρετε τα προϊόντα που θέλετε να επιστρέψετε </w:t>
      </w:r>
    </w:p>
    <w:p w14:paraId="39612B1E" w14:textId="4BFB04B7" w:rsidR="007B6D42" w:rsidRDefault="007B6D42" w:rsidP="007B6D42">
      <w:pPr>
        <w:rPr>
          <w:lang w:val="el-GR"/>
        </w:rPr>
      </w:pPr>
      <w:r>
        <w:rPr>
          <w:lang w:val="el-GR"/>
        </w:rPr>
        <w:t>Γ</w:t>
      </w:r>
      <w:r w:rsidRPr="007B6D42">
        <w:rPr>
          <w:lang w:val="el-GR"/>
        </w:rPr>
        <w:t>) Στείλτε τα προϊόντα στη δ/</w:t>
      </w:r>
      <w:proofErr w:type="spellStart"/>
      <w:r w:rsidRPr="007B6D42">
        <w:rPr>
          <w:lang w:val="el-GR"/>
        </w:rPr>
        <w:t>νση</w:t>
      </w:r>
      <w:proofErr w:type="spellEnd"/>
      <w:r>
        <w:rPr>
          <w:lang w:val="el-GR"/>
        </w:rPr>
        <w:t>: Τριπόλεως 67</w:t>
      </w:r>
      <w:r w:rsidRPr="007B6D42">
        <w:rPr>
          <w:lang w:val="el-GR"/>
        </w:rPr>
        <w:t xml:space="preserve">, </w:t>
      </w:r>
      <w:r>
        <w:rPr>
          <w:lang w:val="el-GR"/>
        </w:rPr>
        <w:t>Ελληνικό</w:t>
      </w:r>
      <w:r w:rsidRPr="007B6D42">
        <w:rPr>
          <w:lang w:val="el-GR"/>
        </w:rPr>
        <w:t>, Τ.Κ. 1</w:t>
      </w:r>
      <w:r>
        <w:rPr>
          <w:lang w:val="el-GR"/>
        </w:rPr>
        <w:t>67 77</w:t>
      </w:r>
      <w:r w:rsidRPr="007B6D42">
        <w:rPr>
          <w:lang w:val="el-GR"/>
        </w:rPr>
        <w:t>, Αθήνα</w:t>
      </w:r>
    </w:p>
    <w:p w14:paraId="77F0CA5A" w14:textId="6B8FD1C8" w:rsidR="007B6D42" w:rsidRDefault="007B6D42" w:rsidP="007B6D42">
      <w:pPr>
        <w:rPr>
          <w:lang w:val="el-GR"/>
        </w:rPr>
      </w:pPr>
    </w:p>
    <w:tbl>
      <w:tblPr>
        <w:tblStyle w:val="a3"/>
        <w:tblW w:w="0" w:type="auto"/>
        <w:tblBorders>
          <w:top w:val="single" w:sz="4" w:space="0" w:color="B9DBF4"/>
          <w:left w:val="single" w:sz="4" w:space="0" w:color="B9DBF4"/>
          <w:bottom w:val="single" w:sz="4" w:space="0" w:color="B9DBF4"/>
          <w:right w:val="single" w:sz="4" w:space="0" w:color="B9DBF4"/>
          <w:insideH w:val="single" w:sz="4" w:space="0" w:color="B9DBF4"/>
          <w:insideV w:val="single" w:sz="4" w:space="0" w:color="B9DBF4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B6D42" w14:paraId="3FAB2E04" w14:textId="77777777" w:rsidTr="00F13E10">
        <w:trPr>
          <w:trHeight w:val="467"/>
        </w:trPr>
        <w:tc>
          <w:tcPr>
            <w:tcW w:w="4675" w:type="dxa"/>
            <w:tcBorders>
              <w:bottom w:val="single" w:sz="4" w:space="0" w:color="AEAAAA" w:themeColor="background2" w:themeShade="BF"/>
            </w:tcBorders>
            <w:shd w:val="clear" w:color="auto" w:fill="B9DBF4"/>
            <w:vAlign w:val="center"/>
          </w:tcPr>
          <w:p w14:paraId="11994663" w14:textId="374D5B15" w:rsidR="007B6D42" w:rsidRPr="00F13E10" w:rsidRDefault="007B6D42" w:rsidP="007B6D42">
            <w:pPr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 w:rsidRPr="00F13E10">
              <w:rPr>
                <w:b/>
                <w:bCs/>
                <w:sz w:val="28"/>
                <w:szCs w:val="28"/>
                <w:lang w:val="el-GR"/>
              </w:rPr>
              <w:t>Κωδικός Πελάτη</w:t>
            </w:r>
          </w:p>
        </w:tc>
        <w:tc>
          <w:tcPr>
            <w:tcW w:w="4675" w:type="dxa"/>
            <w:tcBorders>
              <w:bottom w:val="single" w:sz="4" w:space="0" w:color="AEAAAA" w:themeColor="background2" w:themeShade="BF"/>
            </w:tcBorders>
            <w:shd w:val="clear" w:color="auto" w:fill="B9DBF4"/>
            <w:vAlign w:val="center"/>
          </w:tcPr>
          <w:p w14:paraId="402DFF62" w14:textId="6D261BAD" w:rsidR="007B6D42" w:rsidRPr="00F13E10" w:rsidRDefault="007B6D42" w:rsidP="007B6D42">
            <w:pPr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 w:rsidRPr="00F13E10">
              <w:rPr>
                <w:b/>
                <w:bCs/>
                <w:sz w:val="28"/>
                <w:szCs w:val="28"/>
                <w:lang w:val="el-GR"/>
              </w:rPr>
              <w:t>Αριθμός Παραστατικού</w:t>
            </w:r>
          </w:p>
        </w:tc>
      </w:tr>
      <w:tr w:rsidR="007B6D42" w14:paraId="01A2F612" w14:textId="77777777" w:rsidTr="00F13E10">
        <w:trPr>
          <w:trHeight w:val="575"/>
        </w:trPr>
        <w:tc>
          <w:tcPr>
            <w:tcW w:w="46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5111A02" w14:textId="2CCEFF9F" w:rsidR="00F13E10" w:rsidRDefault="00F13E10" w:rsidP="007B6D42">
            <w:pPr>
              <w:rPr>
                <w:lang w:val="el-GR"/>
              </w:rPr>
            </w:pPr>
          </w:p>
        </w:tc>
        <w:tc>
          <w:tcPr>
            <w:tcW w:w="467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C1F8E4E" w14:textId="77777777" w:rsidR="007B6D42" w:rsidRDefault="007B6D42" w:rsidP="007B6D42">
            <w:pPr>
              <w:rPr>
                <w:lang w:val="el-GR"/>
              </w:rPr>
            </w:pPr>
          </w:p>
        </w:tc>
      </w:tr>
    </w:tbl>
    <w:p w14:paraId="076FE5DD" w14:textId="2A3E9D82" w:rsidR="007B6D42" w:rsidRDefault="007B6D42" w:rsidP="007B6D42">
      <w:pPr>
        <w:rPr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5"/>
        <w:gridCol w:w="1710"/>
        <w:gridCol w:w="1620"/>
        <w:gridCol w:w="1890"/>
        <w:gridCol w:w="2065"/>
      </w:tblGrid>
      <w:tr w:rsidR="00F13E10" w14:paraId="316BC646" w14:textId="32A83CA0" w:rsidTr="00F13E10">
        <w:trPr>
          <w:trHeight w:val="467"/>
        </w:trPr>
        <w:tc>
          <w:tcPr>
            <w:tcW w:w="9350" w:type="dxa"/>
            <w:gridSpan w:val="5"/>
            <w:tcBorders>
              <w:top w:val="single" w:sz="4" w:space="0" w:color="B9DBF4"/>
              <w:left w:val="single" w:sz="4" w:space="0" w:color="B9DBF4"/>
              <w:bottom w:val="single" w:sz="4" w:space="0" w:color="AEAAAA" w:themeColor="background2" w:themeShade="BF"/>
              <w:right w:val="single" w:sz="4" w:space="0" w:color="B9DBF4"/>
            </w:tcBorders>
            <w:shd w:val="clear" w:color="auto" w:fill="B9DBF4"/>
            <w:vAlign w:val="center"/>
          </w:tcPr>
          <w:p w14:paraId="7B2A8C1B" w14:textId="7E2CDF65" w:rsidR="00F13E10" w:rsidRPr="00F13E10" w:rsidRDefault="00F13E10" w:rsidP="00F13E10">
            <w:pPr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 w:rsidRPr="00F13E10">
              <w:rPr>
                <w:b/>
                <w:bCs/>
                <w:sz w:val="28"/>
                <w:szCs w:val="28"/>
                <w:lang w:val="el-GR"/>
              </w:rPr>
              <w:t>Προϊόντα προς επιστροφή</w:t>
            </w:r>
          </w:p>
        </w:tc>
      </w:tr>
      <w:tr w:rsidR="00F13E10" w14:paraId="7EB408A3" w14:textId="2A4DDAAD" w:rsidTr="00F13E10">
        <w:trPr>
          <w:trHeight w:val="440"/>
        </w:trPr>
        <w:tc>
          <w:tcPr>
            <w:tcW w:w="206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EA23D54" w14:textId="6A044CB9" w:rsidR="00F13E10" w:rsidRPr="00F13E10" w:rsidRDefault="00F13E10" w:rsidP="00F13E10">
            <w:pPr>
              <w:jc w:val="center"/>
              <w:rPr>
                <w:b/>
                <w:bCs/>
                <w:lang w:val="el-GR"/>
              </w:rPr>
            </w:pPr>
            <w:r w:rsidRPr="00F13E10">
              <w:rPr>
                <w:b/>
                <w:bCs/>
                <w:lang w:val="el-GR"/>
              </w:rPr>
              <w:t xml:space="preserve">Κωδικός </w:t>
            </w:r>
            <w:r w:rsidR="0050287C">
              <w:rPr>
                <w:b/>
                <w:bCs/>
                <w:lang w:val="el-GR"/>
              </w:rPr>
              <w:t>Π</w:t>
            </w:r>
            <w:r w:rsidRPr="00F13E10">
              <w:rPr>
                <w:b/>
                <w:bCs/>
                <w:lang w:val="el-GR"/>
              </w:rPr>
              <w:t>ροϊόντος</w:t>
            </w:r>
          </w:p>
        </w:tc>
        <w:tc>
          <w:tcPr>
            <w:tcW w:w="171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1178773" w14:textId="00E31A42" w:rsidR="00F13E10" w:rsidRPr="00F13E10" w:rsidRDefault="00F13E10" w:rsidP="00F13E10">
            <w:pPr>
              <w:jc w:val="center"/>
              <w:rPr>
                <w:b/>
                <w:bCs/>
                <w:lang w:val="el-GR"/>
              </w:rPr>
            </w:pPr>
            <w:r w:rsidRPr="00F13E10">
              <w:rPr>
                <w:b/>
                <w:bCs/>
                <w:lang w:val="el-GR"/>
              </w:rPr>
              <w:t>Ποσότητα (</w:t>
            </w:r>
            <w:proofErr w:type="spellStart"/>
            <w:r w:rsidRPr="00F13E10">
              <w:rPr>
                <w:b/>
                <w:bCs/>
                <w:lang w:val="el-GR"/>
              </w:rPr>
              <w:t>Τμχ</w:t>
            </w:r>
            <w:proofErr w:type="spellEnd"/>
            <w:r w:rsidRPr="00F13E10">
              <w:rPr>
                <w:b/>
                <w:bCs/>
                <w:lang w:val="el-GR"/>
              </w:rPr>
              <w:t>)</w:t>
            </w:r>
          </w:p>
        </w:tc>
        <w:tc>
          <w:tcPr>
            <w:tcW w:w="16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ED7F52C" w14:textId="614A7BFC" w:rsidR="00F13E10" w:rsidRPr="00F13E10" w:rsidRDefault="00F13E10" w:rsidP="00F13E10">
            <w:pPr>
              <w:jc w:val="center"/>
              <w:rPr>
                <w:b/>
                <w:bCs/>
                <w:lang w:val="el-GR"/>
              </w:rPr>
            </w:pPr>
            <w:r w:rsidRPr="00F13E10">
              <w:rPr>
                <w:b/>
                <w:bCs/>
                <w:lang w:val="el-GR"/>
              </w:rPr>
              <w:t>Τιμή Μονάδας</w:t>
            </w:r>
          </w:p>
        </w:tc>
        <w:tc>
          <w:tcPr>
            <w:tcW w:w="189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B93776B" w14:textId="1E5E56E9" w:rsidR="00F13E10" w:rsidRPr="00F13E10" w:rsidRDefault="00F13E10" w:rsidP="00F13E10">
            <w:pPr>
              <w:jc w:val="center"/>
              <w:rPr>
                <w:b/>
                <w:bCs/>
                <w:lang w:val="el-GR"/>
              </w:rPr>
            </w:pPr>
            <w:r w:rsidRPr="00F13E10">
              <w:rPr>
                <w:b/>
                <w:bCs/>
                <w:lang w:val="el-GR"/>
              </w:rPr>
              <w:t xml:space="preserve">Αιτία </w:t>
            </w:r>
            <w:r w:rsidR="0050287C">
              <w:rPr>
                <w:b/>
                <w:bCs/>
                <w:lang w:val="el-GR"/>
              </w:rPr>
              <w:t>Ε</w:t>
            </w:r>
            <w:r w:rsidRPr="00F13E10">
              <w:rPr>
                <w:b/>
                <w:bCs/>
                <w:lang w:val="el-GR"/>
              </w:rPr>
              <w:t>πιστροφής</w:t>
            </w:r>
          </w:p>
        </w:tc>
        <w:tc>
          <w:tcPr>
            <w:tcW w:w="206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7CAE3DC" w14:textId="6006AAC5" w:rsidR="00F13E10" w:rsidRPr="00F13E10" w:rsidRDefault="00F13E10" w:rsidP="00F13E10">
            <w:pPr>
              <w:jc w:val="center"/>
              <w:rPr>
                <w:b/>
                <w:bCs/>
                <w:lang w:val="el-GR"/>
              </w:rPr>
            </w:pPr>
            <w:r w:rsidRPr="00F13E10">
              <w:rPr>
                <w:b/>
                <w:bCs/>
                <w:lang w:val="el-GR"/>
              </w:rPr>
              <w:t>Εναλλακτικές</w:t>
            </w:r>
          </w:p>
        </w:tc>
      </w:tr>
      <w:tr w:rsidR="00F13E10" w14:paraId="35BDB9E3" w14:textId="0D942D91" w:rsidTr="00F13E10">
        <w:trPr>
          <w:trHeight w:val="458"/>
        </w:trPr>
        <w:tc>
          <w:tcPr>
            <w:tcW w:w="206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BBC4874" w14:textId="77777777" w:rsidR="00F13E10" w:rsidRDefault="00F13E10" w:rsidP="00F13E10">
            <w:pPr>
              <w:jc w:val="center"/>
              <w:rPr>
                <w:lang w:val="el-GR"/>
              </w:rPr>
            </w:pPr>
          </w:p>
        </w:tc>
        <w:tc>
          <w:tcPr>
            <w:tcW w:w="171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1347D74" w14:textId="77777777" w:rsidR="00F13E10" w:rsidRDefault="00F13E10" w:rsidP="00F13E10">
            <w:pPr>
              <w:jc w:val="center"/>
              <w:rPr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33CBF4F" w14:textId="77777777" w:rsidR="00F13E10" w:rsidRDefault="00F13E10" w:rsidP="00F13E10">
            <w:pPr>
              <w:jc w:val="center"/>
              <w:rPr>
                <w:lang w:val="el-GR"/>
              </w:rPr>
            </w:pPr>
          </w:p>
        </w:tc>
        <w:tc>
          <w:tcPr>
            <w:tcW w:w="189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B1534F7" w14:textId="77777777" w:rsidR="00F13E10" w:rsidRDefault="00F13E10" w:rsidP="00F13E10">
            <w:pPr>
              <w:jc w:val="center"/>
              <w:rPr>
                <w:lang w:val="el-GR"/>
              </w:rPr>
            </w:pPr>
          </w:p>
        </w:tc>
        <w:tc>
          <w:tcPr>
            <w:tcW w:w="206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6E4860A" w14:textId="08C7FD67" w:rsidR="0050287C" w:rsidRDefault="0050287C" w:rsidP="0050287C">
            <w:pPr>
              <w:ind w:left="436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10A766" wp14:editId="640ADD7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35560</wp:posOffset>
                      </wp:positionV>
                      <wp:extent cx="85725" cy="68580"/>
                      <wp:effectExtent l="0" t="0" r="28575" b="26670"/>
                      <wp:wrapNone/>
                      <wp:docPr id="2" name="Διάγραμμα ροής: Εναλλακτική διεργασί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6" cy="6858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5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E45F6E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Διάγραμμα ροής: Εναλλακτική διεργασία 2" o:spid="_x0000_s1026" type="#_x0000_t176" style="position:absolute;margin-left:-.4pt;margin-top:2.8pt;width:6.75pt;height: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" filled="f" strokecolor="#5b9bd5 [3208]">
                      <v:stroke joinstyle="round"/>
                    </v:shape>
                  </w:pict>
                </mc:Fallback>
              </mc:AlternateContent>
            </w:r>
            <w:proofErr w:type="spellStart"/>
            <w:r w:rsidRPr="0050287C">
              <w:rPr>
                <w:sz w:val="16"/>
                <w:szCs w:val="16"/>
              </w:rPr>
              <w:t>Αντικ</w:t>
            </w:r>
            <w:proofErr w:type="spellEnd"/>
            <w:r w:rsidRPr="0050287C">
              <w:rPr>
                <w:sz w:val="16"/>
                <w:szCs w:val="16"/>
              </w:rPr>
              <w:t xml:space="preserve">ατάσταση </w:t>
            </w:r>
          </w:p>
          <w:p w14:paraId="08A4C176" w14:textId="7B50FD21" w:rsidR="00F13E10" w:rsidRDefault="0050287C" w:rsidP="0050287C">
            <w:pPr>
              <w:ind w:left="436"/>
              <w:rPr>
                <w:lang w:val="el-GR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3D34D5" wp14:editId="21F39F2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85725" cy="68580"/>
                      <wp:effectExtent l="0" t="0" r="28575" b="26670"/>
                      <wp:wrapNone/>
                      <wp:docPr id="3" name="Διάγραμμα ροής: Εναλλακτική διεργασί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6858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5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5C057" id="Διάγραμμα ροής: Εναλλακτική διεργασία 3" o:spid="_x0000_s1026" type="#_x0000_t176" style="position:absolute;margin-left:-.5pt;margin-top:.95pt;width:6.75pt;height: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" filled="f" strokecolor="#5b9bd5 [3208]">
                      <v:stroke joinstyle="round"/>
                    </v:shape>
                  </w:pict>
                </mc:Fallback>
              </mc:AlternateContent>
            </w:r>
            <w:r w:rsidRPr="0050287C">
              <w:rPr>
                <w:sz w:val="16"/>
                <w:szCs w:val="16"/>
              </w:rPr>
              <w:t>Επ</w:t>
            </w:r>
            <w:proofErr w:type="spellStart"/>
            <w:r w:rsidRPr="0050287C">
              <w:rPr>
                <w:sz w:val="16"/>
                <w:szCs w:val="16"/>
              </w:rPr>
              <w:t>ιστροφή</w:t>
            </w:r>
            <w:proofErr w:type="spellEnd"/>
            <w:r w:rsidRPr="0050287C">
              <w:rPr>
                <w:sz w:val="16"/>
                <w:szCs w:val="16"/>
              </w:rPr>
              <w:t xml:space="preserve"> </w:t>
            </w:r>
            <w:proofErr w:type="spellStart"/>
            <w:r w:rsidRPr="0050287C">
              <w:rPr>
                <w:sz w:val="16"/>
                <w:szCs w:val="16"/>
              </w:rPr>
              <w:t>χρημάτων</w:t>
            </w:r>
            <w:proofErr w:type="spellEnd"/>
          </w:p>
        </w:tc>
      </w:tr>
      <w:tr w:rsidR="0050287C" w14:paraId="62D1F513" w14:textId="339E7EAB" w:rsidTr="00F13E10">
        <w:trPr>
          <w:trHeight w:val="440"/>
        </w:trPr>
        <w:tc>
          <w:tcPr>
            <w:tcW w:w="206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A90FEC6" w14:textId="77777777" w:rsidR="0050287C" w:rsidRDefault="0050287C" w:rsidP="0050287C">
            <w:pPr>
              <w:jc w:val="center"/>
              <w:rPr>
                <w:lang w:val="el-GR"/>
              </w:rPr>
            </w:pPr>
          </w:p>
        </w:tc>
        <w:tc>
          <w:tcPr>
            <w:tcW w:w="171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78ACC72" w14:textId="77777777" w:rsidR="0050287C" w:rsidRDefault="0050287C" w:rsidP="0050287C">
            <w:pPr>
              <w:jc w:val="center"/>
              <w:rPr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604B7BB" w14:textId="77777777" w:rsidR="0050287C" w:rsidRDefault="0050287C" w:rsidP="0050287C">
            <w:pPr>
              <w:jc w:val="center"/>
              <w:rPr>
                <w:lang w:val="el-GR"/>
              </w:rPr>
            </w:pPr>
          </w:p>
        </w:tc>
        <w:tc>
          <w:tcPr>
            <w:tcW w:w="189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8A22087" w14:textId="77777777" w:rsidR="0050287C" w:rsidRDefault="0050287C" w:rsidP="0050287C">
            <w:pPr>
              <w:jc w:val="center"/>
              <w:rPr>
                <w:lang w:val="el-GR"/>
              </w:rPr>
            </w:pPr>
          </w:p>
        </w:tc>
        <w:tc>
          <w:tcPr>
            <w:tcW w:w="206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5488A12" w14:textId="77777777" w:rsidR="0050287C" w:rsidRDefault="0050287C" w:rsidP="0050287C">
            <w:pPr>
              <w:ind w:left="436"/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29F86D" wp14:editId="4F2C567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35560</wp:posOffset>
                      </wp:positionV>
                      <wp:extent cx="85725" cy="68580"/>
                      <wp:effectExtent l="0" t="0" r="28575" b="26670"/>
                      <wp:wrapNone/>
                      <wp:docPr id="4" name="Διάγραμμα ροής: Εναλλακτική διεργασί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6" cy="6858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5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9DD64" id="Διάγραμμα ροής: Εναλλακτική διεργασία 4" o:spid="_x0000_s1026" type="#_x0000_t176" style="position:absolute;margin-left:-.4pt;margin-top:2.8pt;width:6.75pt;height: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" filled="f" strokecolor="#5b9bd5 [3208]">
                      <v:stroke joinstyle="round"/>
                    </v:shape>
                  </w:pict>
                </mc:Fallback>
              </mc:AlternateContent>
            </w:r>
            <w:proofErr w:type="spellStart"/>
            <w:r w:rsidRPr="0050287C">
              <w:rPr>
                <w:sz w:val="16"/>
                <w:szCs w:val="16"/>
              </w:rPr>
              <w:t>Αντικ</w:t>
            </w:r>
            <w:proofErr w:type="spellEnd"/>
            <w:r w:rsidRPr="0050287C">
              <w:rPr>
                <w:sz w:val="16"/>
                <w:szCs w:val="16"/>
              </w:rPr>
              <w:t xml:space="preserve">ατάσταση </w:t>
            </w:r>
          </w:p>
          <w:p w14:paraId="626E45CE" w14:textId="1AE584F2" w:rsidR="0050287C" w:rsidRDefault="0050287C" w:rsidP="0050287C">
            <w:pPr>
              <w:ind w:left="436"/>
              <w:jc w:val="both"/>
              <w:rPr>
                <w:lang w:val="el-GR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FF2B5D" wp14:editId="422F77D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85725" cy="68580"/>
                      <wp:effectExtent l="0" t="0" r="28575" b="26670"/>
                      <wp:wrapNone/>
                      <wp:docPr id="5" name="Διάγραμμα ροής: Εναλλακτική διεργασί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6858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5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319C3" id="Διάγραμμα ροής: Εναλλακτική διεργασία 5" o:spid="_x0000_s1026" type="#_x0000_t176" style="position:absolute;margin-left:-.5pt;margin-top:.95pt;width:6.75pt;height: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" filled="f" strokecolor="#5b9bd5 [3208]">
                      <v:stroke joinstyle="round"/>
                    </v:shape>
                  </w:pict>
                </mc:Fallback>
              </mc:AlternateContent>
            </w:r>
            <w:r w:rsidRPr="0050287C">
              <w:rPr>
                <w:sz w:val="16"/>
                <w:szCs w:val="16"/>
              </w:rPr>
              <w:t>Επ</w:t>
            </w:r>
            <w:proofErr w:type="spellStart"/>
            <w:r w:rsidRPr="0050287C">
              <w:rPr>
                <w:sz w:val="16"/>
                <w:szCs w:val="16"/>
              </w:rPr>
              <w:t>ιστροφή</w:t>
            </w:r>
            <w:proofErr w:type="spellEnd"/>
            <w:r w:rsidRPr="0050287C">
              <w:rPr>
                <w:sz w:val="16"/>
                <w:szCs w:val="16"/>
              </w:rPr>
              <w:t xml:space="preserve"> </w:t>
            </w:r>
            <w:proofErr w:type="spellStart"/>
            <w:r w:rsidRPr="0050287C">
              <w:rPr>
                <w:sz w:val="16"/>
                <w:szCs w:val="16"/>
              </w:rPr>
              <w:t>χρημάτων</w:t>
            </w:r>
            <w:proofErr w:type="spellEnd"/>
          </w:p>
        </w:tc>
      </w:tr>
      <w:tr w:rsidR="0050287C" w14:paraId="5F687FD9" w14:textId="3B78C7F4" w:rsidTr="00F13E10">
        <w:trPr>
          <w:trHeight w:val="440"/>
        </w:trPr>
        <w:tc>
          <w:tcPr>
            <w:tcW w:w="206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BB3B491" w14:textId="77777777" w:rsidR="0050287C" w:rsidRDefault="0050287C" w:rsidP="0050287C">
            <w:pPr>
              <w:jc w:val="center"/>
              <w:rPr>
                <w:lang w:val="el-GR"/>
              </w:rPr>
            </w:pPr>
          </w:p>
        </w:tc>
        <w:tc>
          <w:tcPr>
            <w:tcW w:w="171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822F046" w14:textId="77777777" w:rsidR="0050287C" w:rsidRDefault="0050287C" w:rsidP="0050287C">
            <w:pPr>
              <w:jc w:val="center"/>
              <w:rPr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745771B" w14:textId="77777777" w:rsidR="0050287C" w:rsidRDefault="0050287C" w:rsidP="0050287C">
            <w:pPr>
              <w:jc w:val="center"/>
              <w:rPr>
                <w:lang w:val="el-GR"/>
              </w:rPr>
            </w:pPr>
          </w:p>
        </w:tc>
        <w:tc>
          <w:tcPr>
            <w:tcW w:w="189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2115918" w14:textId="77777777" w:rsidR="0050287C" w:rsidRDefault="0050287C" w:rsidP="0050287C">
            <w:pPr>
              <w:jc w:val="center"/>
              <w:rPr>
                <w:lang w:val="el-GR"/>
              </w:rPr>
            </w:pPr>
          </w:p>
        </w:tc>
        <w:tc>
          <w:tcPr>
            <w:tcW w:w="206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B1D8EEE" w14:textId="77777777" w:rsidR="0050287C" w:rsidRDefault="0050287C" w:rsidP="0050287C">
            <w:pPr>
              <w:ind w:left="436"/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2CFB39" wp14:editId="24AE9DD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35560</wp:posOffset>
                      </wp:positionV>
                      <wp:extent cx="85725" cy="68580"/>
                      <wp:effectExtent l="0" t="0" r="28575" b="26670"/>
                      <wp:wrapNone/>
                      <wp:docPr id="6" name="Διάγραμμα ροής: Εναλλακτική διεργασί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6" cy="6858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5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17C45" id="Διάγραμμα ροής: Εναλλακτική διεργασία 6" o:spid="_x0000_s1026" type="#_x0000_t176" style="position:absolute;margin-left:-.4pt;margin-top:2.8pt;width:6.75pt;height: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" filled="f" strokecolor="#5b9bd5 [3208]">
                      <v:stroke joinstyle="round"/>
                    </v:shape>
                  </w:pict>
                </mc:Fallback>
              </mc:AlternateContent>
            </w:r>
            <w:proofErr w:type="spellStart"/>
            <w:r w:rsidRPr="0050287C">
              <w:rPr>
                <w:sz w:val="16"/>
                <w:szCs w:val="16"/>
              </w:rPr>
              <w:t>Αντικ</w:t>
            </w:r>
            <w:proofErr w:type="spellEnd"/>
            <w:r w:rsidRPr="0050287C">
              <w:rPr>
                <w:sz w:val="16"/>
                <w:szCs w:val="16"/>
              </w:rPr>
              <w:t xml:space="preserve">ατάσταση </w:t>
            </w:r>
          </w:p>
          <w:p w14:paraId="239BA67F" w14:textId="5801126E" w:rsidR="0050287C" w:rsidRPr="0050287C" w:rsidRDefault="0050287C" w:rsidP="0050287C">
            <w:pPr>
              <w:ind w:left="436"/>
              <w:jc w:val="both"/>
              <w:rPr>
                <w:b/>
                <w:bCs/>
                <w:lang w:val="el-GR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E901D0" wp14:editId="5AF76C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85725" cy="68580"/>
                      <wp:effectExtent l="0" t="0" r="28575" b="26670"/>
                      <wp:wrapNone/>
                      <wp:docPr id="7" name="Διάγραμμα ροής: Εναλλακτική διεργασί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6858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5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05B4A" id="Διάγραμμα ροής: Εναλλακτική διεργασία 7" o:spid="_x0000_s1026" type="#_x0000_t176" style="position:absolute;margin-left:-.5pt;margin-top:.95pt;width:6.75pt;height: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" filled="f" strokecolor="#5b9bd5 [3208]">
                      <v:stroke joinstyle="round"/>
                    </v:shape>
                  </w:pict>
                </mc:Fallback>
              </mc:AlternateContent>
            </w:r>
            <w:r w:rsidRPr="0050287C">
              <w:rPr>
                <w:sz w:val="16"/>
                <w:szCs w:val="16"/>
              </w:rPr>
              <w:t>Επ</w:t>
            </w:r>
            <w:proofErr w:type="spellStart"/>
            <w:r w:rsidRPr="0050287C">
              <w:rPr>
                <w:sz w:val="16"/>
                <w:szCs w:val="16"/>
              </w:rPr>
              <w:t>ιστροφή</w:t>
            </w:r>
            <w:proofErr w:type="spellEnd"/>
            <w:r w:rsidRPr="0050287C">
              <w:rPr>
                <w:sz w:val="16"/>
                <w:szCs w:val="16"/>
              </w:rPr>
              <w:t xml:space="preserve"> </w:t>
            </w:r>
            <w:proofErr w:type="spellStart"/>
            <w:r w:rsidRPr="0050287C">
              <w:rPr>
                <w:sz w:val="16"/>
                <w:szCs w:val="16"/>
              </w:rPr>
              <w:t>χρημάτων</w:t>
            </w:r>
            <w:proofErr w:type="spellEnd"/>
          </w:p>
        </w:tc>
      </w:tr>
    </w:tbl>
    <w:p w14:paraId="3F2D4C75" w14:textId="5F6D822F" w:rsidR="00F13E10" w:rsidRDefault="00F13E10" w:rsidP="007B6D42">
      <w:pPr>
        <w:rPr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0287C" w14:paraId="081F70A0" w14:textId="77777777" w:rsidTr="0050287C">
        <w:trPr>
          <w:trHeight w:val="503"/>
        </w:trPr>
        <w:tc>
          <w:tcPr>
            <w:tcW w:w="9350" w:type="dxa"/>
            <w:gridSpan w:val="4"/>
            <w:tcBorders>
              <w:top w:val="single" w:sz="4" w:space="0" w:color="B9DBF4"/>
              <w:left w:val="single" w:sz="4" w:space="0" w:color="B9DBF4"/>
              <w:bottom w:val="single" w:sz="4" w:space="0" w:color="AEAAAA" w:themeColor="background2" w:themeShade="BF"/>
              <w:right w:val="single" w:sz="4" w:space="0" w:color="B9DBF4"/>
            </w:tcBorders>
            <w:shd w:val="clear" w:color="auto" w:fill="B9DBF4"/>
            <w:vAlign w:val="center"/>
          </w:tcPr>
          <w:p w14:paraId="5EFF6DAD" w14:textId="663414F9" w:rsidR="0050287C" w:rsidRPr="0050287C" w:rsidRDefault="0050287C" w:rsidP="0050287C">
            <w:pPr>
              <w:jc w:val="center"/>
              <w:rPr>
                <w:b/>
                <w:bCs/>
                <w:lang w:val="el-GR"/>
              </w:rPr>
            </w:pPr>
            <w:r w:rsidRPr="0050287C">
              <w:rPr>
                <w:b/>
                <w:bCs/>
                <w:sz w:val="28"/>
                <w:szCs w:val="28"/>
                <w:lang w:val="el-GR"/>
              </w:rPr>
              <w:t>Αντικατάσταση</w:t>
            </w:r>
          </w:p>
        </w:tc>
      </w:tr>
      <w:tr w:rsidR="0050287C" w14:paraId="1093DBCD" w14:textId="77777777" w:rsidTr="0050287C">
        <w:tc>
          <w:tcPr>
            <w:tcW w:w="233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9305762" w14:textId="5F3DEB81" w:rsidR="0050287C" w:rsidRPr="0050287C" w:rsidRDefault="0050287C" w:rsidP="0050287C">
            <w:pPr>
              <w:jc w:val="center"/>
              <w:rPr>
                <w:b/>
                <w:bCs/>
                <w:lang w:val="el-GR"/>
              </w:rPr>
            </w:pPr>
            <w:r w:rsidRPr="0050287C">
              <w:rPr>
                <w:b/>
                <w:bCs/>
                <w:lang w:val="el-GR"/>
              </w:rPr>
              <w:t>Κωδικός Νέου Προϊόντος</w:t>
            </w:r>
          </w:p>
        </w:tc>
        <w:tc>
          <w:tcPr>
            <w:tcW w:w="233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E95195B" w14:textId="667AEF6A" w:rsidR="0050287C" w:rsidRPr="0050287C" w:rsidRDefault="0050287C" w:rsidP="0050287C">
            <w:pPr>
              <w:jc w:val="center"/>
              <w:rPr>
                <w:b/>
                <w:bCs/>
                <w:lang w:val="el-GR"/>
              </w:rPr>
            </w:pPr>
            <w:r w:rsidRPr="0050287C">
              <w:rPr>
                <w:b/>
                <w:bCs/>
                <w:lang w:val="el-GR"/>
              </w:rPr>
              <w:t>Χρώμα Νέου προϊόντος</w:t>
            </w:r>
          </w:p>
        </w:tc>
        <w:tc>
          <w:tcPr>
            <w:tcW w:w="233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8FA67DE" w14:textId="2CC51BA7" w:rsidR="0050287C" w:rsidRPr="0050287C" w:rsidRDefault="0050287C" w:rsidP="0050287C">
            <w:pPr>
              <w:jc w:val="center"/>
              <w:rPr>
                <w:b/>
                <w:bCs/>
                <w:lang w:val="el-GR"/>
              </w:rPr>
            </w:pPr>
            <w:r w:rsidRPr="0050287C">
              <w:rPr>
                <w:b/>
                <w:bCs/>
                <w:lang w:val="el-GR"/>
              </w:rPr>
              <w:t>Μέγεθος Νέου Προϊόντος</w:t>
            </w:r>
          </w:p>
        </w:tc>
        <w:tc>
          <w:tcPr>
            <w:tcW w:w="233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96F5EC8" w14:textId="39D7B8D3" w:rsidR="0050287C" w:rsidRPr="0050287C" w:rsidRDefault="0050287C" w:rsidP="0050287C">
            <w:pPr>
              <w:jc w:val="center"/>
              <w:rPr>
                <w:b/>
                <w:bCs/>
                <w:lang w:val="el-GR"/>
              </w:rPr>
            </w:pPr>
            <w:r w:rsidRPr="0050287C">
              <w:rPr>
                <w:b/>
                <w:bCs/>
                <w:lang w:val="el-GR"/>
              </w:rPr>
              <w:t>Ποσότητα (</w:t>
            </w:r>
            <w:proofErr w:type="spellStart"/>
            <w:r w:rsidRPr="0050287C">
              <w:rPr>
                <w:b/>
                <w:bCs/>
                <w:lang w:val="el-GR"/>
              </w:rPr>
              <w:t>Τμχ</w:t>
            </w:r>
            <w:proofErr w:type="spellEnd"/>
            <w:r w:rsidRPr="0050287C">
              <w:rPr>
                <w:b/>
                <w:bCs/>
                <w:lang w:val="el-GR"/>
              </w:rPr>
              <w:t>)</w:t>
            </w:r>
          </w:p>
        </w:tc>
      </w:tr>
      <w:tr w:rsidR="0050287C" w14:paraId="352D0D49" w14:textId="77777777" w:rsidTr="0050287C">
        <w:trPr>
          <w:trHeight w:val="512"/>
        </w:trPr>
        <w:tc>
          <w:tcPr>
            <w:tcW w:w="233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3640358" w14:textId="77777777" w:rsidR="0050287C" w:rsidRDefault="0050287C" w:rsidP="007B6D42">
            <w:pPr>
              <w:rPr>
                <w:lang w:val="el-GR"/>
              </w:rPr>
            </w:pPr>
          </w:p>
        </w:tc>
        <w:tc>
          <w:tcPr>
            <w:tcW w:w="233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EE0FF76" w14:textId="77777777" w:rsidR="0050287C" w:rsidRDefault="0050287C" w:rsidP="007B6D42">
            <w:pPr>
              <w:rPr>
                <w:lang w:val="el-GR"/>
              </w:rPr>
            </w:pPr>
          </w:p>
        </w:tc>
        <w:tc>
          <w:tcPr>
            <w:tcW w:w="233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8B5506C" w14:textId="77777777" w:rsidR="0050287C" w:rsidRDefault="0050287C" w:rsidP="007B6D42">
            <w:pPr>
              <w:rPr>
                <w:lang w:val="el-GR"/>
              </w:rPr>
            </w:pPr>
          </w:p>
        </w:tc>
        <w:tc>
          <w:tcPr>
            <w:tcW w:w="233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EDB1121" w14:textId="77777777" w:rsidR="0050287C" w:rsidRDefault="0050287C" w:rsidP="007B6D42">
            <w:pPr>
              <w:rPr>
                <w:lang w:val="el-GR"/>
              </w:rPr>
            </w:pPr>
          </w:p>
        </w:tc>
      </w:tr>
      <w:tr w:rsidR="0050287C" w14:paraId="47DF5ABA" w14:textId="77777777" w:rsidTr="0050287C">
        <w:trPr>
          <w:trHeight w:val="458"/>
        </w:trPr>
        <w:tc>
          <w:tcPr>
            <w:tcW w:w="233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C636B62" w14:textId="77777777" w:rsidR="0050287C" w:rsidRDefault="0050287C" w:rsidP="007B6D42">
            <w:pPr>
              <w:rPr>
                <w:lang w:val="el-GR"/>
              </w:rPr>
            </w:pPr>
          </w:p>
        </w:tc>
        <w:tc>
          <w:tcPr>
            <w:tcW w:w="233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D1B5B7B" w14:textId="77777777" w:rsidR="0050287C" w:rsidRDefault="0050287C" w:rsidP="007B6D42">
            <w:pPr>
              <w:rPr>
                <w:lang w:val="el-GR"/>
              </w:rPr>
            </w:pPr>
          </w:p>
        </w:tc>
        <w:tc>
          <w:tcPr>
            <w:tcW w:w="233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D913F19" w14:textId="77777777" w:rsidR="0050287C" w:rsidRDefault="0050287C" w:rsidP="007B6D42">
            <w:pPr>
              <w:rPr>
                <w:lang w:val="el-GR"/>
              </w:rPr>
            </w:pPr>
          </w:p>
        </w:tc>
        <w:tc>
          <w:tcPr>
            <w:tcW w:w="233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82E6B84" w14:textId="77777777" w:rsidR="0050287C" w:rsidRDefault="0050287C" w:rsidP="007B6D42">
            <w:pPr>
              <w:rPr>
                <w:lang w:val="el-GR"/>
              </w:rPr>
            </w:pPr>
          </w:p>
        </w:tc>
      </w:tr>
      <w:tr w:rsidR="0050287C" w14:paraId="73E88C14" w14:textId="77777777" w:rsidTr="0050287C">
        <w:trPr>
          <w:trHeight w:val="512"/>
        </w:trPr>
        <w:tc>
          <w:tcPr>
            <w:tcW w:w="233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EA87F1D" w14:textId="77777777" w:rsidR="0050287C" w:rsidRDefault="0050287C" w:rsidP="007B6D42">
            <w:pPr>
              <w:rPr>
                <w:lang w:val="el-GR"/>
              </w:rPr>
            </w:pPr>
          </w:p>
        </w:tc>
        <w:tc>
          <w:tcPr>
            <w:tcW w:w="233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1216ACF" w14:textId="77777777" w:rsidR="0050287C" w:rsidRDefault="0050287C" w:rsidP="007B6D42">
            <w:pPr>
              <w:rPr>
                <w:lang w:val="el-GR"/>
              </w:rPr>
            </w:pPr>
          </w:p>
        </w:tc>
        <w:tc>
          <w:tcPr>
            <w:tcW w:w="233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A0B308E" w14:textId="77777777" w:rsidR="0050287C" w:rsidRDefault="0050287C" w:rsidP="007B6D42">
            <w:pPr>
              <w:rPr>
                <w:lang w:val="el-GR"/>
              </w:rPr>
            </w:pPr>
          </w:p>
        </w:tc>
        <w:tc>
          <w:tcPr>
            <w:tcW w:w="233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A52C1FB" w14:textId="77777777" w:rsidR="0050287C" w:rsidRDefault="0050287C" w:rsidP="007B6D42">
            <w:pPr>
              <w:rPr>
                <w:lang w:val="el-GR"/>
              </w:rPr>
            </w:pPr>
          </w:p>
        </w:tc>
      </w:tr>
    </w:tbl>
    <w:p w14:paraId="07283F5C" w14:textId="5E701BD3" w:rsidR="0050287C" w:rsidRDefault="0050287C" w:rsidP="007B6D42">
      <w:pPr>
        <w:rPr>
          <w:lang w:val="el-GR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7015"/>
      </w:tblGrid>
      <w:tr w:rsidR="0050287C" w14:paraId="058F673C" w14:textId="77777777" w:rsidTr="0050287C">
        <w:trPr>
          <w:trHeight w:val="440"/>
          <w:jc w:val="center"/>
        </w:trPr>
        <w:tc>
          <w:tcPr>
            <w:tcW w:w="9350" w:type="dxa"/>
            <w:gridSpan w:val="2"/>
            <w:tcBorders>
              <w:top w:val="single" w:sz="4" w:space="0" w:color="B9DBF4"/>
              <w:left w:val="single" w:sz="4" w:space="0" w:color="B9DBF4"/>
              <w:bottom w:val="single" w:sz="4" w:space="0" w:color="AEAAAA" w:themeColor="background2" w:themeShade="BF"/>
              <w:right w:val="single" w:sz="4" w:space="0" w:color="B9DBF4"/>
            </w:tcBorders>
            <w:shd w:val="clear" w:color="auto" w:fill="B9DBF4"/>
            <w:vAlign w:val="center"/>
          </w:tcPr>
          <w:p w14:paraId="37B067EB" w14:textId="12A42AB7" w:rsidR="0050287C" w:rsidRPr="0050287C" w:rsidRDefault="0050287C" w:rsidP="0050287C">
            <w:pPr>
              <w:jc w:val="center"/>
              <w:rPr>
                <w:b/>
                <w:bCs/>
                <w:lang w:val="el-GR"/>
              </w:rPr>
            </w:pPr>
            <w:r w:rsidRPr="0050287C">
              <w:rPr>
                <w:b/>
                <w:bCs/>
                <w:sz w:val="28"/>
                <w:szCs w:val="28"/>
                <w:lang w:val="el-GR"/>
              </w:rPr>
              <w:t>Επιστροφή Χρημάτων</w:t>
            </w:r>
          </w:p>
        </w:tc>
      </w:tr>
      <w:tr w:rsidR="0050287C" w14:paraId="580F1FE1" w14:textId="77777777" w:rsidTr="0050287C">
        <w:trPr>
          <w:trHeight w:val="440"/>
          <w:jc w:val="center"/>
        </w:trPr>
        <w:tc>
          <w:tcPr>
            <w:tcW w:w="23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9781980" w14:textId="74E824F9" w:rsidR="0050287C" w:rsidRPr="0050287C" w:rsidRDefault="0050287C" w:rsidP="007B6D42">
            <w:pPr>
              <w:rPr>
                <w:b/>
                <w:bCs/>
              </w:rPr>
            </w:pPr>
            <w:r w:rsidRPr="0050287C">
              <w:rPr>
                <w:b/>
                <w:bCs/>
              </w:rPr>
              <w:t>IBAN</w:t>
            </w:r>
          </w:p>
        </w:tc>
        <w:tc>
          <w:tcPr>
            <w:tcW w:w="701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F771FE3" w14:textId="77777777" w:rsidR="0050287C" w:rsidRDefault="0050287C" w:rsidP="007B6D42">
            <w:pPr>
              <w:rPr>
                <w:lang w:val="el-GR"/>
              </w:rPr>
            </w:pPr>
          </w:p>
        </w:tc>
      </w:tr>
      <w:tr w:rsidR="0050287C" w14:paraId="3D1DDE46" w14:textId="77777777" w:rsidTr="0050287C">
        <w:trPr>
          <w:trHeight w:val="440"/>
          <w:jc w:val="center"/>
        </w:trPr>
        <w:tc>
          <w:tcPr>
            <w:tcW w:w="23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746E177" w14:textId="08560AB7" w:rsidR="0050287C" w:rsidRPr="0050287C" w:rsidRDefault="0050287C" w:rsidP="007B6D42">
            <w:pPr>
              <w:rPr>
                <w:b/>
                <w:bCs/>
                <w:lang w:val="el-GR"/>
              </w:rPr>
            </w:pPr>
            <w:r w:rsidRPr="0050287C">
              <w:rPr>
                <w:b/>
                <w:bCs/>
                <w:lang w:val="el-GR"/>
              </w:rPr>
              <w:t>Όνομα Τράπεζας</w:t>
            </w:r>
          </w:p>
        </w:tc>
        <w:tc>
          <w:tcPr>
            <w:tcW w:w="701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5446D31" w14:textId="77777777" w:rsidR="0050287C" w:rsidRDefault="0050287C" w:rsidP="007B6D42">
            <w:pPr>
              <w:rPr>
                <w:lang w:val="el-GR"/>
              </w:rPr>
            </w:pPr>
          </w:p>
        </w:tc>
      </w:tr>
      <w:tr w:rsidR="0050287C" w14:paraId="635865ED" w14:textId="77777777" w:rsidTr="0050287C">
        <w:trPr>
          <w:trHeight w:val="530"/>
          <w:jc w:val="center"/>
        </w:trPr>
        <w:tc>
          <w:tcPr>
            <w:tcW w:w="23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DE4E55E" w14:textId="3E4CB388" w:rsidR="0050287C" w:rsidRPr="0050287C" w:rsidRDefault="0050287C" w:rsidP="007B6D42">
            <w:pPr>
              <w:rPr>
                <w:b/>
                <w:bCs/>
                <w:lang w:val="el-GR"/>
              </w:rPr>
            </w:pPr>
            <w:r w:rsidRPr="0050287C">
              <w:rPr>
                <w:b/>
                <w:bCs/>
                <w:lang w:val="el-GR"/>
              </w:rPr>
              <w:t>Όνομα Δικαιούχου</w:t>
            </w:r>
          </w:p>
        </w:tc>
        <w:tc>
          <w:tcPr>
            <w:tcW w:w="701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1401AFF" w14:textId="77777777" w:rsidR="0050287C" w:rsidRDefault="0050287C" w:rsidP="007B6D42">
            <w:pPr>
              <w:rPr>
                <w:lang w:val="el-GR"/>
              </w:rPr>
            </w:pPr>
          </w:p>
        </w:tc>
      </w:tr>
    </w:tbl>
    <w:p w14:paraId="0DE85F9F" w14:textId="487D39C8" w:rsidR="0050287C" w:rsidRDefault="0050287C" w:rsidP="007B6D42">
      <w:pPr>
        <w:rPr>
          <w:lang w:val="el-GR"/>
        </w:rPr>
      </w:pPr>
    </w:p>
    <w:p w14:paraId="5B04D807" w14:textId="7BBEC7F3" w:rsidR="0050287C" w:rsidRDefault="00104642" w:rsidP="00104642">
      <w:pPr>
        <w:ind w:right="630"/>
        <w:jc w:val="right"/>
      </w:pPr>
      <w:r>
        <w:rPr>
          <w:lang w:val="el-GR"/>
        </w:rPr>
        <w:t>Υπογραφή</w:t>
      </w:r>
      <w:r w:rsidR="0050287C">
        <w:t xml:space="preserve"> </w:t>
      </w:r>
    </w:p>
    <w:p w14:paraId="071E9A88" w14:textId="5A4D1AAA" w:rsidR="0050287C" w:rsidRPr="007B6D42" w:rsidRDefault="0050287C" w:rsidP="00104642">
      <w:pPr>
        <w:jc w:val="right"/>
        <w:rPr>
          <w:lang w:val="el-GR"/>
        </w:rPr>
      </w:pPr>
      <w:r>
        <w:t>.....................................</w:t>
      </w:r>
    </w:p>
    <w:sectPr w:rsidR="0050287C" w:rsidRPr="007B6D42" w:rsidSect="0050287C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DE012" w14:textId="77777777" w:rsidR="00B31E62" w:rsidRDefault="00B31E62" w:rsidP="0050287C">
      <w:pPr>
        <w:spacing w:after="0" w:line="240" w:lineRule="auto"/>
      </w:pPr>
      <w:r>
        <w:separator/>
      </w:r>
    </w:p>
  </w:endnote>
  <w:endnote w:type="continuationSeparator" w:id="0">
    <w:p w14:paraId="1F3B83A9" w14:textId="77777777" w:rsidR="00B31E62" w:rsidRDefault="00B31E62" w:rsidP="0050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F5726" w14:textId="77777777" w:rsidR="00B31E62" w:rsidRDefault="00B31E62" w:rsidP="0050287C">
      <w:pPr>
        <w:spacing w:after="0" w:line="240" w:lineRule="auto"/>
      </w:pPr>
      <w:r>
        <w:separator/>
      </w:r>
    </w:p>
  </w:footnote>
  <w:footnote w:type="continuationSeparator" w:id="0">
    <w:p w14:paraId="56E7DF6A" w14:textId="77777777" w:rsidR="00B31E62" w:rsidRDefault="00B31E62" w:rsidP="00502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42"/>
    <w:rsid w:val="00104642"/>
    <w:rsid w:val="0045579B"/>
    <w:rsid w:val="0050287C"/>
    <w:rsid w:val="007B6D42"/>
    <w:rsid w:val="00B31E62"/>
    <w:rsid w:val="00F1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5B208"/>
  <w15:chartTrackingRefBased/>
  <w15:docId w15:val="{67D44EDA-17DB-4DE8-A4F1-0634C137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028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0287C"/>
  </w:style>
  <w:style w:type="paragraph" w:styleId="a5">
    <w:name w:val="footer"/>
    <w:basedOn w:val="a"/>
    <w:link w:val="Char0"/>
    <w:uiPriority w:val="99"/>
    <w:unhideWhenUsed/>
    <w:rsid w:val="005028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02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POIMENIDI DESPOINA</dc:creator>
  <cp:keywords/>
  <dc:description/>
  <cp:lastModifiedBy>POIMENIDI DESPOINA</cp:lastModifiedBy>
  <cp:revision>1</cp:revision>
  <dcterms:created xsi:type="dcterms:W3CDTF">2021-02-25T12:54:00Z</dcterms:created>
  <dcterms:modified xsi:type="dcterms:W3CDTF">2021-02-25T13:26:00Z</dcterms:modified>
</cp:coreProperties>
</file>